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24" w:type="dxa"/>
        <w:tblInd w:w="-29" w:type="dxa"/>
        <w:tblCellMar>
          <w:top w:w="50" w:type="dxa"/>
          <w:left w:w="29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15"/>
        <w:gridCol w:w="597"/>
        <w:gridCol w:w="75"/>
        <w:gridCol w:w="1347"/>
        <w:gridCol w:w="6790"/>
      </w:tblGrid>
      <w:tr w:rsidR="00DE0C4A" w:rsidTr="00FA5E58">
        <w:trPr>
          <w:trHeight w:val="370"/>
        </w:trPr>
        <w:tc>
          <w:tcPr>
            <w:tcW w:w="10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DE0C4A" w:rsidRDefault="00EC1BE3">
            <w:pPr>
              <w:spacing w:after="0"/>
              <w:ind w:right="11"/>
              <w:jc w:val="center"/>
            </w:pPr>
            <w:r>
              <w:rPr>
                <w:rFonts w:ascii="細明體" w:eastAsia="細明體" w:hAnsi="細明體" w:cs="細明體"/>
                <w:sz w:val="27"/>
              </w:rPr>
              <w:t>申請新增證照申請表格</w:t>
            </w:r>
            <w:r>
              <w:rPr>
                <w:sz w:val="24"/>
              </w:rPr>
              <w:t xml:space="preserve"> </w:t>
            </w:r>
          </w:p>
        </w:tc>
      </w:tr>
      <w:tr w:rsidR="00DE0C4A" w:rsidTr="00FA5E58">
        <w:trPr>
          <w:trHeight w:val="76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4A" w:rsidRDefault="00EC1BE3">
            <w:pPr>
              <w:spacing w:after="0"/>
              <w:ind w:left="127"/>
              <w:jc w:val="both"/>
            </w:pPr>
            <w:r>
              <w:rPr>
                <w:rFonts w:ascii="細明體" w:eastAsia="細明體" w:hAnsi="細明體" w:cs="細明體"/>
                <w:sz w:val="24"/>
              </w:rPr>
              <w:t>證照名稱</w:t>
            </w:r>
            <w:r>
              <w:rPr>
                <w:rFonts w:ascii="細明體" w:eastAsia="細明體" w:hAnsi="細明體" w:cs="細明體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DE0C4A"/>
        </w:tc>
      </w:tr>
      <w:tr w:rsidR="00DE0C4A" w:rsidTr="00FA5E58">
        <w:trPr>
          <w:trHeight w:val="37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EC1BE3">
            <w:pPr>
              <w:spacing w:after="0"/>
              <w:ind w:right="9"/>
              <w:jc w:val="center"/>
            </w:pPr>
            <w:r>
              <w:rPr>
                <w:rFonts w:ascii="細明體" w:eastAsia="細明體" w:hAnsi="細明體" w:cs="細明體"/>
                <w:sz w:val="24"/>
              </w:rPr>
              <w:t>地區</w:t>
            </w:r>
            <w:r>
              <w:rPr>
                <w:rFonts w:ascii="細明體" w:eastAsia="細明體" w:hAnsi="細明體" w:cs="細明體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國內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rFonts w:ascii="細明體" w:eastAsia="細明體" w:hAnsi="細明體" w:cs="細明體"/>
                <w:sz w:val="24"/>
              </w:rPr>
              <w:t>國外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rFonts w:ascii="細明體" w:eastAsia="細明體" w:hAnsi="細明體" w:cs="細明體"/>
                <w:sz w:val="24"/>
              </w:rPr>
              <w:t>大陸地區</w:t>
            </w:r>
            <w:r>
              <w:rPr>
                <w:rFonts w:ascii="細明體" w:eastAsia="細明體" w:hAnsi="細明體" w:cs="細明體"/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含港澳</w:t>
            </w:r>
            <w:r>
              <w:rPr>
                <w:rFonts w:ascii="細明體" w:eastAsia="細明體" w:hAnsi="細明體" w:cs="細明體"/>
                <w:sz w:val="24"/>
              </w:rPr>
              <w:t>)</w:t>
            </w:r>
          </w:p>
        </w:tc>
      </w:tr>
      <w:tr w:rsidR="00DE0C4A" w:rsidTr="00FA5E58">
        <w:trPr>
          <w:trHeight w:val="37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DE0C4A" w:rsidRDefault="00EC1BE3">
            <w:pPr>
              <w:spacing w:after="0"/>
              <w:ind w:left="127"/>
              <w:jc w:val="both"/>
            </w:pPr>
            <w:r>
              <w:rPr>
                <w:rFonts w:ascii="細明體" w:eastAsia="細明體" w:hAnsi="細明體" w:cs="細明體"/>
                <w:sz w:val="24"/>
              </w:rPr>
              <w:t>證照類別</w:t>
            </w:r>
            <w:r>
              <w:rPr>
                <w:rFonts w:ascii="細明體" w:eastAsia="細明體" w:hAnsi="細明體" w:cs="細明體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公職考試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語文證照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rFonts w:ascii="細明體" w:eastAsia="細明體" w:hAnsi="細明體" w:cs="細明體"/>
                <w:sz w:val="24"/>
              </w:rPr>
              <w:t>國際認證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rFonts w:ascii="細明體" w:eastAsia="細明體" w:hAnsi="細明體" w:cs="細明體"/>
                <w:sz w:val="24"/>
              </w:rPr>
              <w:t>政府機關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rFonts w:ascii="細明體" w:eastAsia="細明體" w:hAnsi="細明體" w:cs="細明體"/>
                <w:sz w:val="24"/>
              </w:rPr>
              <w:t>其他</w:t>
            </w:r>
          </w:p>
        </w:tc>
      </w:tr>
      <w:tr w:rsidR="00DE0C4A" w:rsidTr="00FA5E5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0C4A" w:rsidRDefault="00DE0C4A"/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DE0C4A" w:rsidRDefault="00EC1BE3">
            <w:pPr>
              <w:spacing w:after="0"/>
              <w:jc w:val="center"/>
            </w:pPr>
            <w:r>
              <w:rPr>
                <w:rFonts w:ascii="細明體" w:eastAsia="細明體" w:hAnsi="細明體" w:cs="細明體"/>
                <w:sz w:val="24"/>
              </w:rPr>
              <w:t>語文證照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英文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日語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法語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德語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韓語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西班牙語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>外文</w:t>
            </w:r>
            <w:r>
              <w:rPr>
                <w:rFonts w:ascii="細明體" w:eastAsia="細明體" w:hAnsi="細明體" w:cs="細明體"/>
                <w:sz w:val="24"/>
              </w:rPr>
              <w:t>-</w:t>
            </w:r>
            <w:r>
              <w:rPr>
                <w:rFonts w:ascii="細明體" w:eastAsia="細明體" w:hAnsi="細明體" w:cs="細明體"/>
                <w:sz w:val="24"/>
              </w:rPr>
              <w:t>其他</w:t>
            </w:r>
          </w:p>
        </w:tc>
      </w:tr>
      <w:tr w:rsidR="00DE0C4A" w:rsidTr="00FA5E5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0C4A" w:rsidRDefault="00DE0C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0C4A" w:rsidRDefault="00DE0C4A"/>
        </w:tc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 xml:space="preserve">CEF </w:t>
            </w:r>
            <w:r>
              <w:rPr>
                <w:rFonts w:ascii="細明體" w:eastAsia="細明體" w:hAnsi="細明體" w:cs="細明體"/>
                <w:sz w:val="24"/>
              </w:rPr>
              <w:t>等級：</w:t>
            </w:r>
            <w:r>
              <w:rPr>
                <w:rFonts w:ascii="細明體" w:eastAsia="細明體" w:hAnsi="細明體" w:cs="細明體"/>
                <w:sz w:val="24"/>
              </w:rPr>
              <w:t xml:space="preserve">□A1 □A2 □B1 □B2 □C1 □C2(CEF </w:t>
            </w:r>
            <w:r>
              <w:rPr>
                <w:rFonts w:ascii="細明體" w:eastAsia="細明體" w:hAnsi="細明體" w:cs="細明體"/>
                <w:sz w:val="24"/>
              </w:rPr>
              <w:t>等級非必填欄位</w:t>
            </w:r>
            <w:r>
              <w:rPr>
                <w:rFonts w:ascii="細明體" w:eastAsia="細明體" w:hAnsi="細明體" w:cs="細明體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DE0C4A" w:rsidTr="00FA5E58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bottom"/>
          </w:tcPr>
          <w:p w:rsidR="00DE0C4A" w:rsidRDefault="00DE0C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E0C4A" w:rsidRDefault="00DE0C4A"/>
        </w:tc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級數</w:t>
            </w:r>
            <w:r>
              <w:rPr>
                <w:rFonts w:ascii="細明體" w:eastAsia="細明體" w:hAnsi="細明體" w:cs="細明體"/>
                <w:sz w:val="24"/>
              </w:rPr>
              <w:t>/</w:t>
            </w:r>
            <w:r>
              <w:rPr>
                <w:rFonts w:ascii="細明體" w:eastAsia="細明體" w:hAnsi="細明體" w:cs="細明體"/>
                <w:sz w:val="24"/>
              </w:rPr>
              <w:t>分數：</w:t>
            </w:r>
            <w:r>
              <w:rPr>
                <w:sz w:val="24"/>
              </w:rPr>
              <w:t xml:space="preserve"> </w:t>
            </w:r>
          </w:p>
        </w:tc>
      </w:tr>
      <w:tr w:rsidR="00DE0C4A" w:rsidTr="00FA5E58">
        <w:trPr>
          <w:trHeight w:val="752"/>
        </w:trPr>
        <w:tc>
          <w:tcPr>
            <w:tcW w:w="1315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DE0C4A" w:rsidRDefault="00EC1BE3">
            <w:pPr>
              <w:spacing w:after="0"/>
              <w:ind w:left="127"/>
              <w:jc w:val="both"/>
            </w:pPr>
            <w:r>
              <w:rPr>
                <w:rFonts w:ascii="細明體" w:eastAsia="細明體" w:hAnsi="細明體" w:cs="細明體"/>
                <w:sz w:val="24"/>
              </w:rPr>
              <w:t>發照單位</w:t>
            </w:r>
            <w:r>
              <w:rPr>
                <w:rFonts w:ascii="細明體" w:eastAsia="細明體" w:hAnsi="細明體" w:cs="細明體"/>
                <w:sz w:val="24"/>
              </w:rPr>
              <w:t xml:space="preserve">* </w:t>
            </w:r>
          </w:p>
        </w:tc>
        <w:tc>
          <w:tcPr>
            <w:tcW w:w="2019" w:type="dxa"/>
            <w:gridSpan w:val="3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A0001.</w:t>
            </w:r>
            <w:r>
              <w:rPr>
                <w:rFonts w:ascii="細明體" w:eastAsia="細明體" w:hAnsi="細明體" w:cs="細明體"/>
                <w:sz w:val="24"/>
              </w:rPr>
              <w:t>醫事機構</w:t>
            </w:r>
          </w:p>
        </w:tc>
        <w:tc>
          <w:tcPr>
            <w:tcW w:w="6789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DE0C4A" w:rsidRDefault="00EC1BE3">
            <w:pPr>
              <w:spacing w:after="37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B0001.</w:t>
            </w:r>
            <w:r>
              <w:rPr>
                <w:rFonts w:ascii="細明體" w:eastAsia="細明體" w:hAnsi="細明體" w:cs="細明體"/>
                <w:sz w:val="24"/>
              </w:rPr>
              <w:t>署立醫院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B0002.</w:t>
            </w:r>
            <w:r>
              <w:rPr>
                <w:rFonts w:ascii="細明體" w:eastAsia="細明體" w:hAnsi="細明體" w:cs="細明體"/>
                <w:sz w:val="24"/>
              </w:rPr>
              <w:t>縣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市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立醫院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B0003.</w:t>
            </w:r>
            <w:r>
              <w:rPr>
                <w:rFonts w:ascii="細明體" w:eastAsia="細明體" w:hAnsi="細明體" w:cs="細明體"/>
                <w:sz w:val="24"/>
              </w:rPr>
              <w:t>榮民醫院</w:t>
            </w:r>
          </w:p>
          <w:p w:rsidR="00DE0C4A" w:rsidRDefault="00EC1BE3">
            <w:pPr>
              <w:spacing w:after="0"/>
              <w:jc w:val="both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B0004.</w:t>
            </w:r>
            <w:r>
              <w:rPr>
                <w:rFonts w:ascii="細明體" w:eastAsia="細明體" w:hAnsi="細明體" w:cs="細明體"/>
                <w:sz w:val="24"/>
              </w:rPr>
              <w:t>國軍診療服務處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B0005.</w:t>
            </w:r>
            <w:r>
              <w:rPr>
                <w:rFonts w:ascii="細明體" w:eastAsia="細明體" w:hAnsi="細明體" w:cs="細明體"/>
                <w:sz w:val="24"/>
              </w:rPr>
              <w:t>院校附設醫院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B0006.</w:t>
            </w:r>
            <w:r>
              <w:rPr>
                <w:rFonts w:ascii="細明體" w:eastAsia="細明體" w:hAnsi="細明體" w:cs="細明體"/>
                <w:sz w:val="24"/>
              </w:rPr>
              <w:t>民間醫院</w:t>
            </w:r>
          </w:p>
        </w:tc>
      </w:tr>
      <w:tr w:rsidR="00DE0C4A" w:rsidTr="00FA5E5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:rsidR="00DE0C4A" w:rsidRDefault="00DE0C4A"/>
        </w:tc>
        <w:tc>
          <w:tcPr>
            <w:tcW w:w="2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A0002.</w:t>
            </w:r>
            <w:r>
              <w:rPr>
                <w:rFonts w:ascii="細明體" w:eastAsia="細明體" w:hAnsi="細明體" w:cs="細明體"/>
                <w:sz w:val="24"/>
              </w:rPr>
              <w:t>技專院校</w:t>
            </w:r>
          </w:p>
        </w:tc>
        <w:tc>
          <w:tcPr>
            <w:tcW w:w="6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B0007.</w:t>
            </w:r>
            <w:r>
              <w:rPr>
                <w:rFonts w:ascii="細明體" w:eastAsia="細明體" w:hAnsi="細明體" w:cs="細明體"/>
                <w:sz w:val="24"/>
              </w:rPr>
              <w:t>科技大學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B0008.</w:t>
            </w:r>
            <w:r>
              <w:rPr>
                <w:rFonts w:ascii="細明體" w:eastAsia="細明體" w:hAnsi="細明體" w:cs="細明體"/>
                <w:sz w:val="24"/>
              </w:rPr>
              <w:t>技術學院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B0009.</w:t>
            </w:r>
            <w:r>
              <w:rPr>
                <w:rFonts w:ascii="細明體" w:eastAsia="細明體" w:hAnsi="細明體" w:cs="細明體"/>
                <w:sz w:val="24"/>
              </w:rPr>
              <w:t>專科學校</w:t>
            </w:r>
          </w:p>
        </w:tc>
      </w:tr>
      <w:tr w:rsidR="00DE0C4A" w:rsidTr="00FA5E5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:rsidR="00DE0C4A" w:rsidRDefault="00DE0C4A"/>
        </w:tc>
        <w:tc>
          <w:tcPr>
            <w:tcW w:w="8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A0003.</w:t>
            </w:r>
            <w:r>
              <w:rPr>
                <w:rFonts w:ascii="細明體" w:eastAsia="細明體" w:hAnsi="細明體" w:cs="細明體"/>
                <w:sz w:val="24"/>
              </w:rPr>
              <w:t>大學院校</w:t>
            </w:r>
          </w:p>
        </w:tc>
      </w:tr>
      <w:tr w:rsidR="00DE0C4A" w:rsidTr="00FA5E58">
        <w:trPr>
          <w:trHeight w:val="217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  <w:vAlign w:val="bottom"/>
          </w:tcPr>
          <w:p w:rsidR="00DE0C4A" w:rsidRDefault="00DE0C4A"/>
        </w:tc>
        <w:tc>
          <w:tcPr>
            <w:tcW w:w="2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A0004.</w:t>
            </w:r>
            <w:r>
              <w:rPr>
                <w:rFonts w:ascii="細明體" w:eastAsia="細明體" w:hAnsi="細明體" w:cs="細明體"/>
                <w:sz w:val="24"/>
              </w:rPr>
              <w:t>政府機關</w:t>
            </w:r>
          </w:p>
        </w:tc>
        <w:tc>
          <w:tcPr>
            <w:tcW w:w="6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DE0C4A" w:rsidRDefault="00EC1BE3">
            <w:pPr>
              <w:spacing w:after="37"/>
              <w:jc w:val="both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B0075.</w:t>
            </w:r>
            <w:r>
              <w:rPr>
                <w:rFonts w:ascii="細明體" w:eastAsia="細明體" w:hAnsi="細明體" w:cs="細明體"/>
                <w:sz w:val="24"/>
              </w:rPr>
              <w:t>行政院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B0076.</w:t>
            </w:r>
            <w:r>
              <w:rPr>
                <w:rFonts w:ascii="細明體" w:eastAsia="細明體" w:hAnsi="細明體" w:cs="細明體"/>
                <w:sz w:val="24"/>
              </w:rPr>
              <w:t>考試院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B0077.</w:t>
            </w:r>
            <w:r>
              <w:rPr>
                <w:rFonts w:ascii="細明體" w:eastAsia="細明體" w:hAnsi="細明體" w:cs="細明體"/>
                <w:sz w:val="24"/>
              </w:rPr>
              <w:t>監察院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B0078.</w:t>
            </w:r>
            <w:r>
              <w:rPr>
                <w:rFonts w:ascii="細明體" w:eastAsia="細明體" w:hAnsi="細明體" w:cs="細明體"/>
                <w:sz w:val="24"/>
              </w:rPr>
              <w:t>司法院</w:t>
            </w:r>
          </w:p>
          <w:p w:rsidR="00DE0C4A" w:rsidRDefault="00EC1BE3">
            <w:pPr>
              <w:spacing w:after="37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B0079.</w:t>
            </w:r>
            <w:r>
              <w:rPr>
                <w:rFonts w:ascii="細明體" w:eastAsia="細明體" w:hAnsi="細明體" w:cs="細明體"/>
                <w:sz w:val="24"/>
              </w:rPr>
              <w:t>立法院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B0080.</w:t>
            </w:r>
            <w:r>
              <w:rPr>
                <w:rFonts w:ascii="細明體" w:eastAsia="細明體" w:hAnsi="細明體" w:cs="細明體"/>
                <w:sz w:val="24"/>
              </w:rPr>
              <w:t>縣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市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立政府</w:t>
            </w:r>
            <w:r>
              <w:rPr>
                <w:sz w:val="24"/>
              </w:rPr>
              <w:t xml:space="preserve"> </w:t>
            </w: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B0081.</w:t>
            </w:r>
            <w:r>
              <w:rPr>
                <w:rFonts w:ascii="細明體" w:eastAsia="細明體" w:hAnsi="細明體" w:cs="細明體"/>
                <w:sz w:val="24"/>
              </w:rPr>
              <w:t>縣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市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立體育會</w:t>
            </w:r>
          </w:p>
          <w:p w:rsidR="00DE0C4A" w:rsidRDefault="00EC1BE3">
            <w:pPr>
              <w:spacing w:after="35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B0082.</w:t>
            </w:r>
            <w:r>
              <w:rPr>
                <w:rFonts w:ascii="細明體" w:eastAsia="細明體" w:hAnsi="細明體" w:cs="細明體"/>
                <w:sz w:val="24"/>
              </w:rPr>
              <w:t>省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市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政府建設廳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局</w:t>
            </w:r>
            <w:r>
              <w:rPr>
                <w:sz w:val="24"/>
              </w:rPr>
              <w:t>)</w:t>
            </w:r>
          </w:p>
          <w:p w:rsidR="00DE0C4A" w:rsidRDefault="00EC1BE3">
            <w:pPr>
              <w:spacing w:after="39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B0083.</w:t>
            </w:r>
            <w:r>
              <w:rPr>
                <w:rFonts w:ascii="細明體" w:eastAsia="細明體" w:hAnsi="細明體" w:cs="細明體"/>
                <w:sz w:val="24"/>
              </w:rPr>
              <w:t>中央或地方政府消防機關認可之防火管理人專業機構</w:t>
            </w:r>
          </w:p>
          <w:p w:rsidR="00DE0C4A" w:rsidRDefault="00EC1BE3">
            <w:pPr>
              <w:spacing w:after="39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B0084.</w:t>
            </w:r>
            <w:r>
              <w:rPr>
                <w:rFonts w:ascii="細明體" w:eastAsia="細明體" w:hAnsi="細明體" w:cs="細明體"/>
                <w:sz w:val="24"/>
              </w:rPr>
              <w:t>中央主管機關核可之教育訓練單位</w:t>
            </w:r>
          </w:p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B0104.</w:t>
            </w:r>
            <w:r>
              <w:rPr>
                <w:rFonts w:ascii="細明體" w:eastAsia="細明體" w:hAnsi="細明體" w:cs="細明體"/>
                <w:sz w:val="24"/>
              </w:rPr>
              <w:t>財政部官稅總局核准辦理之單位</w:t>
            </w:r>
          </w:p>
        </w:tc>
      </w:tr>
      <w:tr w:rsidR="00DE0C4A" w:rsidTr="00FA5E58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:rsidR="00DE0C4A" w:rsidRDefault="00DE0C4A"/>
        </w:tc>
        <w:tc>
          <w:tcPr>
            <w:tcW w:w="2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A0005.</w:t>
            </w:r>
            <w:r>
              <w:rPr>
                <w:rFonts w:ascii="細明體" w:eastAsia="細明體" w:hAnsi="細明體" w:cs="細明體"/>
                <w:sz w:val="24"/>
              </w:rPr>
              <w:t>民間機構</w:t>
            </w:r>
          </w:p>
        </w:tc>
        <w:tc>
          <w:tcPr>
            <w:tcW w:w="6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DE0C4A" w:rsidRDefault="00EC1BE3">
            <w:pPr>
              <w:spacing w:after="37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B0085.</w:t>
            </w:r>
            <w:r>
              <w:rPr>
                <w:rFonts w:ascii="細明體" w:eastAsia="細明體" w:hAnsi="細明體" w:cs="細明體"/>
                <w:sz w:val="24"/>
              </w:rPr>
              <w:t>協會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B0086.</w:t>
            </w:r>
            <w:r>
              <w:rPr>
                <w:rFonts w:ascii="細明體" w:eastAsia="細明體" w:hAnsi="細明體" w:cs="細明體"/>
                <w:sz w:val="24"/>
              </w:rPr>
              <w:t>學會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B0087.</w:t>
            </w:r>
            <w:r>
              <w:rPr>
                <w:rFonts w:ascii="細明體" w:eastAsia="細明體" w:hAnsi="細明體" w:cs="細明體"/>
                <w:sz w:val="24"/>
              </w:rPr>
              <w:t>總會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B0088.</w:t>
            </w:r>
            <w:r>
              <w:rPr>
                <w:rFonts w:ascii="細明體" w:eastAsia="細明體" w:hAnsi="細明體" w:cs="細明體"/>
                <w:sz w:val="24"/>
              </w:rPr>
              <w:t>公會</w:t>
            </w:r>
          </w:p>
          <w:p w:rsidR="00DE0C4A" w:rsidRDefault="00EC1BE3">
            <w:pPr>
              <w:spacing w:after="37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B0089.</w:t>
            </w:r>
            <w:r>
              <w:rPr>
                <w:rFonts w:ascii="細明體" w:eastAsia="細明體" w:hAnsi="細明體" w:cs="細明體"/>
                <w:sz w:val="24"/>
              </w:rPr>
              <w:t>委員會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B0090.</w:t>
            </w:r>
            <w:r>
              <w:rPr>
                <w:rFonts w:ascii="細明體" w:eastAsia="細明體" w:hAnsi="細明體" w:cs="細明體"/>
                <w:sz w:val="24"/>
              </w:rPr>
              <w:t>基金會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B0091.</w:t>
            </w:r>
            <w:r>
              <w:rPr>
                <w:rFonts w:ascii="細明體" w:eastAsia="細明體" w:hAnsi="細明體" w:cs="細明體"/>
                <w:sz w:val="24"/>
              </w:rPr>
              <w:t>學院</w:t>
            </w:r>
          </w:p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B0092.</w:t>
            </w:r>
            <w:r>
              <w:rPr>
                <w:rFonts w:ascii="細明體" w:eastAsia="細明體" w:hAnsi="細明體" w:cs="細明體"/>
                <w:sz w:val="24"/>
              </w:rPr>
              <w:t>上市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櫃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公司</w:t>
            </w:r>
            <w:r>
              <w:rPr>
                <w:rFonts w:ascii="細明體" w:eastAsia="細明體" w:hAnsi="細明體" w:cs="細明體"/>
                <w:sz w:val="24"/>
              </w:rPr>
              <w:t xml:space="preserve"> □</w:t>
            </w:r>
            <w:r>
              <w:rPr>
                <w:sz w:val="24"/>
              </w:rPr>
              <w:t>B0093.</w:t>
            </w:r>
            <w:r>
              <w:rPr>
                <w:rFonts w:ascii="細明體" w:eastAsia="細明體" w:hAnsi="細明體" w:cs="細明體"/>
                <w:sz w:val="24"/>
              </w:rPr>
              <w:t>不分類</w:t>
            </w:r>
          </w:p>
        </w:tc>
      </w:tr>
      <w:tr w:rsidR="00DE0C4A" w:rsidTr="00FA5E58">
        <w:trPr>
          <w:trHeight w:val="45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:rsidR="00DE0C4A" w:rsidRDefault="00DE0C4A"/>
        </w:tc>
        <w:tc>
          <w:tcPr>
            <w:tcW w:w="8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A0006.</w:t>
            </w:r>
            <w:r>
              <w:rPr>
                <w:rFonts w:ascii="細明體" w:eastAsia="細明體" w:hAnsi="細明體" w:cs="細明體"/>
                <w:sz w:val="24"/>
              </w:rPr>
              <w:t>合辦單位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兩個以上</w:t>
            </w:r>
            <w:r>
              <w:rPr>
                <w:sz w:val="24"/>
              </w:rPr>
              <w:t>)</w:t>
            </w:r>
          </w:p>
        </w:tc>
      </w:tr>
      <w:tr w:rsidR="00DE0C4A" w:rsidTr="00FA5E5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:rsidR="00DE0C4A" w:rsidRDefault="00DE0C4A"/>
        </w:tc>
        <w:tc>
          <w:tcPr>
            <w:tcW w:w="8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□</w:t>
            </w:r>
            <w:r>
              <w:rPr>
                <w:sz w:val="24"/>
              </w:rPr>
              <w:t>A0099.</w:t>
            </w:r>
            <w:r>
              <w:rPr>
                <w:rFonts w:ascii="細明體" w:eastAsia="細明體" w:hAnsi="細明體" w:cs="細明體"/>
                <w:sz w:val="24"/>
              </w:rPr>
              <w:t>其他</w:t>
            </w:r>
          </w:p>
        </w:tc>
      </w:tr>
      <w:tr w:rsidR="00DE0C4A" w:rsidTr="00FA5E58">
        <w:trPr>
          <w:trHeight w:val="119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:rsidR="00DE0C4A" w:rsidRDefault="00DE0C4A"/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DE0C4A" w:rsidRDefault="00EC1BE3">
            <w:pPr>
              <w:spacing w:after="0"/>
              <w:ind w:left="86"/>
              <w:jc w:val="both"/>
            </w:pPr>
            <w:r>
              <w:rPr>
                <w:rFonts w:ascii="細明體" w:eastAsia="細明體" w:hAnsi="細明體" w:cs="細明體"/>
                <w:sz w:val="24"/>
              </w:rPr>
              <w:t>名稱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DE0C4A" w:rsidRDefault="00DE0C4A"/>
        </w:tc>
      </w:tr>
      <w:tr w:rsidR="00DE0C4A" w:rsidTr="00FA5E58">
        <w:trPr>
          <w:trHeight w:val="552"/>
        </w:trPr>
        <w:tc>
          <w:tcPr>
            <w:tcW w:w="1987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4A" w:rsidRDefault="00EC1BE3">
            <w:pPr>
              <w:spacing w:after="0"/>
              <w:ind w:left="218"/>
            </w:pPr>
            <w:r>
              <w:rPr>
                <w:rFonts w:ascii="細明體" w:eastAsia="細明體" w:hAnsi="細明體" w:cs="細明體"/>
                <w:sz w:val="24"/>
              </w:rPr>
              <w:t>上傳證照</w:t>
            </w:r>
            <w:r>
              <w:rPr>
                <w:rFonts w:ascii="細明體" w:eastAsia="細明體" w:hAnsi="細明體" w:cs="細明體"/>
                <w:sz w:val="24"/>
              </w:rPr>
              <w:t>(JPG)*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如下說明</w:t>
            </w:r>
            <w:r>
              <w:rPr>
                <w:sz w:val="24"/>
              </w:rPr>
              <w:t xml:space="preserve"> </w:t>
            </w:r>
          </w:p>
        </w:tc>
      </w:tr>
      <w:tr w:rsidR="00DE0C4A" w:rsidTr="00FA5E58">
        <w:trPr>
          <w:trHeight w:val="577"/>
        </w:trPr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4A" w:rsidRDefault="00EC1BE3" w:rsidP="00FA5E58">
            <w:pPr>
              <w:spacing w:after="0"/>
              <w:ind w:left="224"/>
            </w:pPr>
            <w:r>
              <w:rPr>
                <w:rFonts w:ascii="細明體" w:eastAsia="細明體" w:hAnsi="細明體" w:cs="細明體"/>
                <w:sz w:val="24"/>
              </w:rPr>
              <w:t>上傳相關資訊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如下說明</w:t>
            </w:r>
            <w:r>
              <w:rPr>
                <w:sz w:val="24"/>
              </w:rPr>
              <w:t xml:space="preserve"> </w:t>
            </w:r>
          </w:p>
        </w:tc>
      </w:tr>
      <w:tr w:rsidR="00DE0C4A" w:rsidTr="00FA5E58">
        <w:trPr>
          <w:trHeight w:val="2895"/>
        </w:trPr>
        <w:tc>
          <w:tcPr>
            <w:tcW w:w="10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4A" w:rsidRDefault="00EC1BE3">
            <w:pPr>
              <w:spacing w:after="43"/>
            </w:pPr>
            <w:r>
              <w:rPr>
                <w:rFonts w:ascii="細明體" w:eastAsia="細明體" w:hAnsi="細明體" w:cs="細明體"/>
                <w:sz w:val="24"/>
              </w:rPr>
              <w:t>說明：</w:t>
            </w:r>
            <w:r>
              <w:rPr>
                <w:sz w:val="24"/>
              </w:rPr>
              <w:t xml:space="preserve"> </w:t>
            </w:r>
          </w:p>
          <w:p w:rsidR="00DE0C4A" w:rsidRDefault="00EC1BE3">
            <w:pPr>
              <w:numPr>
                <w:ilvl w:val="0"/>
                <w:numId w:val="1"/>
              </w:numPr>
              <w:spacing w:after="42"/>
              <w:ind w:hanging="302"/>
            </w:pPr>
            <w:r>
              <w:rPr>
                <w:rFonts w:ascii="細明體" w:eastAsia="細明體" w:hAnsi="細明體" w:cs="細明體"/>
                <w:sz w:val="24"/>
              </w:rPr>
              <w:t>打</w:t>
            </w:r>
            <w:r>
              <w:rPr>
                <w:sz w:val="24"/>
              </w:rPr>
              <w:t xml:space="preserve"> * </w:t>
            </w:r>
            <w:r>
              <w:rPr>
                <w:rFonts w:ascii="細明體" w:eastAsia="細明體" w:hAnsi="細明體" w:cs="細明體"/>
                <w:sz w:val="24"/>
              </w:rPr>
              <w:t>為必填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必選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欄位，「級數</w:t>
            </w:r>
            <w:r>
              <w:rPr>
                <w:sz w:val="24"/>
              </w:rPr>
              <w:t>/</w:t>
            </w:r>
            <w:r>
              <w:rPr>
                <w:rFonts w:ascii="細明體" w:eastAsia="細明體" w:hAnsi="細明體" w:cs="細明體"/>
                <w:sz w:val="24"/>
              </w:rPr>
              <w:t>分數」若無區分可空白。</w:t>
            </w:r>
          </w:p>
          <w:p w:rsidR="00DE0C4A" w:rsidRDefault="00EC1BE3">
            <w:pPr>
              <w:numPr>
                <w:ilvl w:val="0"/>
                <w:numId w:val="1"/>
              </w:numPr>
              <w:spacing w:after="39"/>
              <w:ind w:hanging="302"/>
            </w:pPr>
            <w:r>
              <w:rPr>
                <w:rFonts w:ascii="細明體" w:eastAsia="細明體" w:hAnsi="細明體" w:cs="細明體"/>
                <w:sz w:val="24"/>
              </w:rPr>
              <w:t>上傳證照，請以「</w:t>
            </w:r>
            <w:r>
              <w:rPr>
                <w:sz w:val="24"/>
              </w:rPr>
              <w:t xml:space="preserve">JPEG </w:t>
            </w:r>
            <w:r>
              <w:rPr>
                <w:rFonts w:ascii="細明體" w:eastAsia="細明體" w:hAnsi="細明體" w:cs="細明體"/>
                <w:sz w:val="24"/>
              </w:rPr>
              <w:t>影像檔」格式上傳</w:t>
            </w:r>
            <w:r>
              <w:rPr>
                <w:sz w:val="24"/>
              </w:rPr>
              <w:t>(</w:t>
            </w:r>
            <w:r>
              <w:rPr>
                <w:rFonts w:ascii="細明體" w:eastAsia="細明體" w:hAnsi="細明體" w:cs="細明體"/>
                <w:sz w:val="24"/>
              </w:rPr>
              <w:t>尚未領到證照，可以成績單上傳</w:t>
            </w:r>
            <w:r>
              <w:rPr>
                <w:sz w:val="24"/>
              </w:rPr>
              <w:t>)</w:t>
            </w:r>
            <w:r>
              <w:rPr>
                <w:rFonts w:ascii="細明體" w:eastAsia="細明體" w:hAnsi="細明體" w:cs="細明體"/>
                <w:sz w:val="24"/>
              </w:rPr>
              <w:t>。</w:t>
            </w:r>
          </w:p>
          <w:p w:rsidR="00DE0C4A" w:rsidRDefault="00EC1BE3">
            <w:pPr>
              <w:spacing w:after="0" w:line="295" w:lineRule="auto"/>
            </w:pPr>
            <w:r>
              <w:rPr>
                <w:color w:val="FF0000"/>
                <w:sz w:val="24"/>
              </w:rPr>
              <w:t>3.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上傳證照相關資訊：如官方網址、參考網址、報名簡章</w:t>
            </w:r>
            <w:r>
              <w:rPr>
                <w:color w:val="FF0000"/>
                <w:sz w:val="24"/>
              </w:rPr>
              <w:t>…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等，可一併上傳，將有助於本小組審理證照速度；若無，則不予理會。請以「</w:t>
            </w:r>
            <w:r>
              <w:rPr>
                <w:color w:val="FF0000"/>
                <w:sz w:val="24"/>
              </w:rPr>
              <w:t>TXT(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文字檔</w:t>
            </w:r>
            <w:r>
              <w:rPr>
                <w:color w:val="FF0000"/>
                <w:sz w:val="24"/>
              </w:rPr>
              <w:t>)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 xml:space="preserve">DOC(WORD 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檔</w:t>
            </w:r>
            <w:r>
              <w:rPr>
                <w:color w:val="FF0000"/>
                <w:sz w:val="24"/>
              </w:rPr>
              <w:t>)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 xml:space="preserve">XLS(EXCEL 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檔</w:t>
            </w:r>
            <w:r>
              <w:rPr>
                <w:color w:val="FF0000"/>
                <w:sz w:val="24"/>
              </w:rPr>
              <w:t>)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 xml:space="preserve">PDF 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檔」格式上傳。</w:t>
            </w:r>
          </w:p>
          <w:p w:rsidR="00DE0C4A" w:rsidRDefault="00EC1BE3">
            <w:pPr>
              <w:spacing w:after="39"/>
            </w:pPr>
            <w:r>
              <w:rPr>
                <w:color w:val="FF0000"/>
                <w:sz w:val="24"/>
              </w:rPr>
              <w:t>4.</w:t>
            </w:r>
            <w:r>
              <w:rPr>
                <w:rFonts w:ascii="細明體" w:eastAsia="細明體" w:hAnsi="細明體" w:cs="細明體"/>
                <w:color w:val="FF0000"/>
                <w:sz w:val="24"/>
              </w:rPr>
              <w:t>語文證照新增填報語文別，語文若未在選項中的，請選填外文、非外文。</w:t>
            </w:r>
          </w:p>
          <w:p w:rsidR="00DE0C4A" w:rsidRDefault="00EC1BE3">
            <w:pPr>
              <w:spacing w:after="39"/>
            </w:pPr>
            <w:r>
              <w:rPr>
                <w:rFonts w:ascii="細明體" w:eastAsia="細明體" w:hAnsi="細明體" w:cs="細明體"/>
                <w:color w:val="FF0000"/>
                <w:sz w:val="24"/>
              </w:rPr>
              <w:t>外文：歐洲語系、東南亞語系等等，非華語、客語、原住民語等。</w:t>
            </w:r>
            <w:r>
              <w:rPr>
                <w:color w:val="FF0000"/>
                <w:sz w:val="24"/>
              </w:rPr>
              <w:t xml:space="preserve"> </w:t>
            </w:r>
          </w:p>
          <w:p w:rsidR="00DE0C4A" w:rsidRDefault="00EC1BE3">
            <w:pPr>
              <w:spacing w:after="0"/>
            </w:pPr>
            <w:r>
              <w:rPr>
                <w:rFonts w:ascii="細明體" w:eastAsia="細明體" w:hAnsi="細明體" w:cs="細明體"/>
                <w:color w:val="FF0000"/>
                <w:sz w:val="24"/>
              </w:rPr>
              <w:t>非外文：華語、客語、閩南語、原住民語等國內傳統語言。</w:t>
            </w:r>
            <w:r>
              <w:rPr>
                <w:sz w:val="24"/>
              </w:rPr>
              <w:t xml:space="preserve"> </w:t>
            </w:r>
          </w:p>
        </w:tc>
      </w:tr>
    </w:tbl>
    <w:p w:rsidR="00DE0C4A" w:rsidRDefault="00EC1BE3">
      <w:pPr>
        <w:spacing w:after="39"/>
        <w:ind w:left="-5" w:hanging="10"/>
      </w:pPr>
      <w:r>
        <w:rPr>
          <w:rFonts w:ascii="細明體" w:eastAsia="細明體" w:hAnsi="細明體" w:cs="細明體"/>
          <w:sz w:val="24"/>
        </w:rPr>
        <w:t>請欲申</w:t>
      </w:r>
      <w:r>
        <w:rPr>
          <w:rFonts w:ascii="細明體" w:eastAsia="細明體" w:hAnsi="細明體" w:cs="細明體"/>
          <w:sz w:val="24"/>
        </w:rPr>
        <w:t>請之系所將表單填寫後，連同證照及相關資訊之電子檔，傳至</w:t>
      </w:r>
      <w:r w:rsidR="00FA5E58">
        <w:rPr>
          <w:rFonts w:ascii="細明體" w:eastAsia="細明體" w:hAnsi="細明體" w:cs="細明體" w:hint="eastAsia"/>
          <w:sz w:val="24"/>
        </w:rPr>
        <w:t>【</w:t>
      </w:r>
      <w:r w:rsidR="00FA5E58" w:rsidRPr="00FA5E58">
        <w:rPr>
          <w:rFonts w:ascii="細明體" w:eastAsia="細明體" w:hAnsi="細明體" w:cs="細明體" w:hint="eastAsia"/>
          <w:sz w:val="24"/>
          <w:highlight w:val="yellow"/>
        </w:rPr>
        <w:t>產學合作</w:t>
      </w:r>
      <w:r w:rsidRPr="00FA5E58">
        <w:rPr>
          <w:rFonts w:ascii="細明體" w:eastAsia="細明體" w:hAnsi="細明體" w:cs="細明體"/>
          <w:sz w:val="24"/>
          <w:highlight w:val="yellow"/>
        </w:rPr>
        <w:t>處</w:t>
      </w:r>
      <w:r>
        <w:rPr>
          <w:rFonts w:ascii="細明體" w:eastAsia="細明體" w:hAnsi="細明體" w:cs="細明體" w:hint="eastAsia"/>
          <w:sz w:val="24"/>
          <w:highlight w:val="yellow"/>
        </w:rPr>
        <w:t>＿</w:t>
      </w:r>
      <w:bookmarkStart w:id="0" w:name="_GoBack"/>
      <w:bookmarkEnd w:id="0"/>
      <w:r w:rsidRPr="00FA5E58">
        <w:rPr>
          <w:rFonts w:ascii="細明體" w:eastAsia="細明體" w:hAnsi="細明體" w:cs="細明體"/>
          <w:sz w:val="24"/>
          <w:highlight w:val="yellow"/>
        </w:rPr>
        <w:t>實習</w:t>
      </w:r>
      <w:r w:rsidR="00FA5E58" w:rsidRPr="00FA5E58">
        <w:rPr>
          <w:rFonts w:ascii="細明體" w:eastAsia="細明體" w:hAnsi="細明體" w:cs="細明體" w:hint="eastAsia"/>
          <w:sz w:val="24"/>
          <w:highlight w:val="yellow"/>
        </w:rPr>
        <w:t>暨證照培訓</w:t>
      </w:r>
      <w:r w:rsidRPr="00FA5E58">
        <w:rPr>
          <w:rFonts w:ascii="細明體" w:eastAsia="細明體" w:hAnsi="細明體" w:cs="細明體"/>
          <w:sz w:val="24"/>
          <w:highlight w:val="yellow"/>
        </w:rPr>
        <w:t>中心</w:t>
      </w:r>
      <w:r w:rsidR="00FA5E58">
        <w:rPr>
          <w:rFonts w:ascii="細明體" w:eastAsia="細明體" w:hAnsi="細明體" w:cs="細明體" w:hint="eastAsia"/>
          <w:sz w:val="24"/>
        </w:rPr>
        <w:t>】</w:t>
      </w:r>
      <w:r>
        <w:rPr>
          <w:rFonts w:ascii="細明體" w:eastAsia="細明體" w:hAnsi="細明體" w:cs="細明體"/>
          <w:sz w:val="24"/>
        </w:rPr>
        <w:t>。</w:t>
      </w:r>
      <w:r>
        <w:rPr>
          <w:sz w:val="24"/>
        </w:rPr>
        <w:t xml:space="preserve"> </w:t>
      </w:r>
    </w:p>
    <w:p w:rsidR="00DE0C4A" w:rsidRDefault="00EC1BE3">
      <w:pPr>
        <w:spacing w:after="44"/>
      </w:pPr>
      <w:r>
        <w:rPr>
          <w:sz w:val="24"/>
        </w:rPr>
        <w:t xml:space="preserve">EMAIL: ltuocd02@teamail.ltu.edu.tw </w:t>
      </w:r>
    </w:p>
    <w:p w:rsidR="00DE0C4A" w:rsidRDefault="00EC1BE3">
      <w:pPr>
        <w:spacing w:after="39"/>
        <w:ind w:left="-5" w:hanging="10"/>
      </w:pPr>
      <w:r>
        <w:rPr>
          <w:rFonts w:ascii="細明體" w:eastAsia="細明體" w:hAnsi="細明體" w:cs="細明體"/>
          <w:sz w:val="24"/>
        </w:rPr>
        <w:t>附註：電子檔請依說明之格式存檔傳送，以利上傳。</w:t>
      </w:r>
      <w:r>
        <w:rPr>
          <w:sz w:val="24"/>
        </w:rPr>
        <w:t xml:space="preserve"> </w:t>
      </w:r>
    </w:p>
    <w:p w:rsidR="00DE0C4A" w:rsidRDefault="00EC1BE3">
      <w:pPr>
        <w:spacing w:after="39"/>
        <w:ind w:left="-5" w:hanging="10"/>
      </w:pPr>
      <w:r>
        <w:rPr>
          <w:rFonts w:ascii="細明體" w:eastAsia="細明體" w:hAnsi="細明體" w:cs="細明體"/>
          <w:sz w:val="24"/>
        </w:rPr>
        <w:t>附註：少見或新出現的發照單位，懇請提供相關資訊</w:t>
      </w:r>
      <w:r>
        <w:rPr>
          <w:sz w:val="24"/>
        </w:rPr>
        <w:t>(</w:t>
      </w:r>
      <w:r>
        <w:rPr>
          <w:rFonts w:ascii="細明體" w:eastAsia="細明體" w:hAnsi="細明體" w:cs="細明體"/>
          <w:sz w:val="24"/>
        </w:rPr>
        <w:t>說明</w:t>
      </w:r>
      <w:r>
        <w:rPr>
          <w:rFonts w:ascii="細明體" w:eastAsia="細明體" w:hAnsi="細明體" w:cs="細明體"/>
          <w:sz w:val="24"/>
        </w:rPr>
        <w:t xml:space="preserve"> </w:t>
      </w:r>
      <w:r>
        <w:rPr>
          <w:sz w:val="24"/>
        </w:rPr>
        <w:t>3)</w:t>
      </w:r>
      <w:r>
        <w:rPr>
          <w:rFonts w:ascii="細明體" w:eastAsia="細明體" w:hAnsi="細明體" w:cs="細明體"/>
          <w:sz w:val="24"/>
        </w:rPr>
        <w:t>，以利審核。</w:t>
      </w:r>
      <w:r>
        <w:rPr>
          <w:sz w:val="24"/>
        </w:rPr>
        <w:t xml:space="preserve"> </w:t>
      </w:r>
    </w:p>
    <w:sectPr w:rsidR="00DE0C4A">
      <w:pgSz w:w="11906" w:h="16838"/>
      <w:pgMar w:top="725" w:right="110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4A" w:rsidRDefault="00AC584A">
      <w:pPr>
        <w:spacing w:after="0" w:line="240" w:lineRule="auto"/>
      </w:pPr>
    </w:p>
  </w:endnote>
  <w:endnote w:type="continuationSeparator" w:id="0">
    <w:p w:rsidR="00AC584A" w:rsidRDefault="00AC5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4A" w:rsidRDefault="00AC584A">
      <w:pPr>
        <w:spacing w:after="0" w:line="240" w:lineRule="auto"/>
      </w:pPr>
    </w:p>
  </w:footnote>
  <w:footnote w:type="continuationSeparator" w:id="0">
    <w:p w:rsidR="00AC584A" w:rsidRDefault="00AC58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2FAD"/>
    <w:multiLevelType w:val="hybridMultilevel"/>
    <w:tmpl w:val="8042C30C"/>
    <w:lvl w:ilvl="0" w:tplc="37CE5C5A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3D68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E026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CBF76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4E3A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9356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CA5C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1A8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42F8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4A"/>
    <w:rsid w:val="00AC584A"/>
    <w:rsid w:val="00DE0C4A"/>
    <w:rsid w:val="00EC1BE3"/>
    <w:rsid w:val="00F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5CBA7"/>
  <w15:docId w15:val="{5F639867-3063-4DC9-8B64-95F5B7A1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LTU</dc:creator>
  <cp:keywords/>
  <cp:lastModifiedBy>user</cp:lastModifiedBy>
  <cp:revision>4</cp:revision>
  <dcterms:created xsi:type="dcterms:W3CDTF">2023-12-11T01:01:00Z</dcterms:created>
  <dcterms:modified xsi:type="dcterms:W3CDTF">2023-12-11T01:04:00Z</dcterms:modified>
</cp:coreProperties>
</file>